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DB" w:rsidRPr="00100DA4" w:rsidRDefault="000B03DB" w:rsidP="000B03DB">
      <w:pPr>
        <w:rPr>
          <w:rFonts w:ascii="Times New Roman" w:hAnsi="Times New Roman" w:cs="Times New Roman"/>
          <w:lang w:val="ro-RO"/>
        </w:rPr>
      </w:pPr>
      <w:r w:rsidRPr="00100DA4">
        <w:rPr>
          <w:rFonts w:ascii="Times New Roman" w:hAnsi="Times New Roman" w:cs="Times New Roman"/>
          <w:lang w:val="ro-RO"/>
        </w:rPr>
        <w:t>Colegiul  Tehnic T. F. ,,Anghel  Saligny’’ – Simeria</w:t>
      </w:r>
    </w:p>
    <w:p w:rsidR="000B03DB" w:rsidRPr="00100DA4" w:rsidRDefault="000B03DB" w:rsidP="000B03DB">
      <w:pPr>
        <w:rPr>
          <w:rFonts w:ascii="Times New Roman" w:hAnsi="Times New Roman" w:cs="Times New Roman"/>
          <w:lang w:val="ro-RO"/>
        </w:rPr>
      </w:pPr>
      <w:r w:rsidRPr="00100DA4">
        <w:rPr>
          <w:rFonts w:ascii="Times New Roman" w:hAnsi="Times New Roman" w:cs="Times New Roman"/>
          <w:lang w:val="ro-RO"/>
        </w:rPr>
        <w:t>Structura: Școala Gimnazială ,,Sigismund Toduță’’</w:t>
      </w:r>
      <w:r>
        <w:rPr>
          <w:rFonts w:ascii="Times New Roman" w:hAnsi="Times New Roman" w:cs="Times New Roman"/>
          <w:lang w:val="ro-RO"/>
        </w:rPr>
        <w:t xml:space="preserve">                         Numele elevului...................................</w:t>
      </w:r>
    </w:p>
    <w:p w:rsidR="000B03DB" w:rsidRDefault="000B03DB" w:rsidP="000B03DB">
      <w:pPr>
        <w:rPr>
          <w:rFonts w:ascii="Times New Roman" w:hAnsi="Times New Roman" w:cs="Times New Roman"/>
          <w:lang w:val="ro-RO"/>
        </w:rPr>
      </w:pPr>
      <w:r w:rsidRPr="00100DA4">
        <w:rPr>
          <w:rFonts w:ascii="Times New Roman" w:hAnsi="Times New Roman" w:cs="Times New Roman"/>
          <w:lang w:val="ro-RO"/>
        </w:rPr>
        <w:t>Profesor, Cosma Teodora</w:t>
      </w:r>
    </w:p>
    <w:p w:rsidR="000B03DB" w:rsidRDefault="000B03DB" w:rsidP="000B03D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4414C">
        <w:rPr>
          <w:rFonts w:ascii="Times New Roman" w:hAnsi="Times New Roman" w:cs="Times New Roman"/>
          <w:b/>
          <w:sz w:val="28"/>
          <w:szCs w:val="28"/>
          <w:lang w:val="ro-RO"/>
        </w:rPr>
        <w:t>Test inițial – clasa a VII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Pr="00D4414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a</w:t>
      </w:r>
    </w:p>
    <w:p w:rsidR="000B03DB" w:rsidRPr="00022CF9" w:rsidRDefault="000B03DB" w:rsidP="000B03D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22CF9">
        <w:rPr>
          <w:rFonts w:ascii="Times New Roman" w:hAnsi="Times New Roman" w:cs="Times New Roman"/>
          <w:sz w:val="24"/>
          <w:szCs w:val="24"/>
          <w:lang w:val="ro-RO"/>
        </w:rPr>
        <w:t xml:space="preserve">Se acordă </w:t>
      </w:r>
      <w:r>
        <w:rPr>
          <w:rFonts w:ascii="Times New Roman" w:hAnsi="Times New Roman" w:cs="Times New Roman"/>
          <w:sz w:val="24"/>
          <w:szCs w:val="24"/>
          <w:lang w:val="ro-RO"/>
        </w:rPr>
        <w:t>1 punct din oficiu.</w:t>
      </w:r>
    </w:p>
    <w:p w:rsidR="000B03DB" w:rsidRDefault="000B03DB" w:rsidP="000B03D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22CF9">
        <w:rPr>
          <w:rFonts w:ascii="Times New Roman" w:hAnsi="Times New Roman" w:cs="Times New Roman"/>
          <w:b/>
          <w:sz w:val="24"/>
          <w:szCs w:val="24"/>
          <w:lang w:val="ro-RO"/>
        </w:rPr>
        <w:t>2p - 1.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Rezolvați în R: a) 3x - 2 = 10; b) </w:t>
      </w:r>
      <w:r w:rsidRPr="00100DA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o:ole="">
            <v:imagedata r:id="rId4" o:title=""/>
          </v:shape>
          <o:OLEObject Type="Embed" ProgID="Equation.3" ShapeID="_x0000_i1025" DrawAspect="Content" ObjectID="_1503686474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B03DB" w:rsidRDefault="000B03DB" w:rsidP="000B03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022CF9">
        <w:rPr>
          <w:rFonts w:ascii="Times New Roman" w:hAnsi="Times New Roman" w:cs="Times New Roman"/>
          <w:b/>
          <w:sz w:val="24"/>
          <w:szCs w:val="24"/>
          <w:lang w:val="ro-RO"/>
        </w:rPr>
        <w:t>p - 2.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Calculați: a) 2x + 5x = .....; b) </w:t>
      </w:r>
      <w:r w:rsidRPr="000B03DB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660" w:dyaOrig="340">
          <v:shape id="_x0000_i1026" type="#_x0000_t75" style="width:83.25pt;height:17.25pt" o:ole="">
            <v:imagedata r:id="rId6" o:title=""/>
          </v:shape>
          <o:OLEObject Type="Embed" ProgID="Equation.3" ShapeID="_x0000_i1026" DrawAspect="Content" ObjectID="_1503686475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.......; c) </w:t>
      </w:r>
      <w:r w:rsidRPr="000B03DB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359" w:dyaOrig="360">
          <v:shape id="_x0000_i1027" type="#_x0000_t75" style="width:68.25pt;height:18pt" o:ole="">
            <v:imagedata r:id="rId8" o:title=""/>
          </v:shape>
          <o:OLEObject Type="Embed" ProgID="Equation.3" ShapeID="_x0000_i1027" DrawAspect="Content" ObjectID="_1503686476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d) </w:t>
      </w:r>
      <w:r w:rsidRPr="000B03D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40" w:dyaOrig="380">
          <v:shape id="_x0000_i1028" type="#_x0000_t75" style="width:66.75pt;height:18.75pt" o:ole="">
            <v:imagedata r:id="rId10" o:title=""/>
          </v:shape>
          <o:OLEObject Type="Embed" ProgID="Equation.3" ShapeID="_x0000_i1028" DrawAspect="Content" ObjectID="_1503686477" r:id="rId11"/>
        </w:object>
      </w:r>
    </w:p>
    <w:p w:rsidR="000B03DB" w:rsidRDefault="000B03DB" w:rsidP="000B03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e) (a -3)(a + 3) = ....</w:t>
      </w:r>
    </w:p>
    <w:p w:rsidR="000B03DB" w:rsidRDefault="000B03DB" w:rsidP="000B03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022CF9">
        <w:rPr>
          <w:rFonts w:ascii="Times New Roman" w:hAnsi="Times New Roman" w:cs="Times New Roman"/>
          <w:b/>
          <w:sz w:val="24"/>
          <w:szCs w:val="24"/>
          <w:lang w:val="ro-RO"/>
        </w:rPr>
        <w:t>p - 3.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Determinați lungimea ipotenuzei BC a triunghiului dreptunghic </w:t>
      </w:r>
      <w:r w:rsidRPr="00100DA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29" type="#_x0000_t75" style="width:33.75pt;height:14.25pt" o:ole="">
            <v:imagedata r:id="rId12" o:title=""/>
          </v:shape>
          <o:OLEObject Type="Embed" ProgID="Equation.3" ShapeID="_x0000_i1029" DrawAspect="Content" ObjectID="_1503686478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, cu m(&lt; A) = 90° și</w:t>
      </w:r>
    </w:p>
    <w:p w:rsidR="000B03DB" w:rsidRDefault="000B03DB" w:rsidP="000B03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AB = 6 cm, AC = 8 cm. </w:t>
      </w:r>
    </w:p>
    <w:p w:rsidR="000B03DB" w:rsidRDefault="000B03DB" w:rsidP="000B03D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22CF9">
        <w:rPr>
          <w:rFonts w:ascii="Times New Roman" w:hAnsi="Times New Roman" w:cs="Times New Roman"/>
          <w:b/>
          <w:sz w:val="24"/>
          <w:szCs w:val="24"/>
          <w:lang w:val="ro-RO"/>
        </w:rPr>
        <w:t>1,5p - 4.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Calculați perimetrul și aria triunghiului echilateral </w:t>
      </w:r>
      <w:r w:rsidR="006943B7" w:rsidRPr="00100DA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30" type="#_x0000_t75" style="width:33.75pt;height:14.25pt" o:ole="">
            <v:imagedata r:id="rId14" o:title=""/>
          </v:shape>
          <o:OLEObject Type="Embed" ProgID="Equation.3" ShapeID="_x0000_i1030" DrawAspect="Content" ObjectID="_1503686479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știind că AB = 6 cm.</w:t>
      </w:r>
    </w:p>
    <w:p w:rsidR="006943B7" w:rsidRDefault="000B03DB" w:rsidP="000B03D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22CF9">
        <w:rPr>
          <w:rFonts w:ascii="Times New Roman" w:hAnsi="Times New Roman" w:cs="Times New Roman"/>
          <w:b/>
          <w:sz w:val="24"/>
          <w:szCs w:val="24"/>
          <w:lang w:val="ro-RO"/>
        </w:rPr>
        <w:t>1,5p - 5.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3B7">
        <w:rPr>
          <w:rFonts w:ascii="Times New Roman" w:hAnsi="Times New Roman" w:cs="Times New Roman"/>
          <w:sz w:val="24"/>
          <w:szCs w:val="24"/>
          <w:lang w:val="ro-RO"/>
        </w:rPr>
        <w:t>Fie cercul C(O, R), R = 5 cm. Calculați lungimea cercului dat și aria discului D[O, R].</w:t>
      </w:r>
    </w:p>
    <w:p w:rsidR="000B03DB" w:rsidRPr="00100DA4" w:rsidRDefault="000B03DB" w:rsidP="000B03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Timpul de lucru este de 25 – 30 minute.</w:t>
      </w:r>
    </w:p>
    <w:p w:rsidR="009B3DEB" w:rsidRDefault="009B3DEB"/>
    <w:sectPr w:rsidR="009B3DEB" w:rsidSect="007C4B4E">
      <w:pgSz w:w="12240" w:h="15840"/>
      <w:pgMar w:top="284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03DB"/>
    <w:rsid w:val="000B03DB"/>
    <w:rsid w:val="006943B7"/>
    <w:rsid w:val="009B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2015-09-13T18:42:00Z</dcterms:created>
  <dcterms:modified xsi:type="dcterms:W3CDTF">2015-09-13T18:54:00Z</dcterms:modified>
</cp:coreProperties>
</file>